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E7BB19" w14:textId="516BBF14" w:rsidR="004126F1" w:rsidRPr="004B110B" w:rsidRDefault="1B884638" w:rsidP="00D41F82">
      <w:pPr>
        <w:pStyle w:val="NoSpacing"/>
        <w:jc w:val="center"/>
        <w:rPr>
          <w:color w:val="808080" w:themeColor="background1" w:themeShade="80"/>
          <w:sz w:val="40"/>
          <w:szCs w:val="40"/>
        </w:rPr>
      </w:pPr>
      <w:r w:rsidRPr="739D31D7">
        <w:rPr>
          <w:color w:val="808080" w:themeColor="background1" w:themeShade="80"/>
          <w:sz w:val="40"/>
          <w:szCs w:val="40"/>
        </w:rPr>
        <w:t>INTEGRATED</w:t>
      </w:r>
    </w:p>
    <w:p w14:paraId="06B25A98" w14:textId="5F881992" w:rsidR="00D41F82" w:rsidRPr="004B110B" w:rsidRDefault="00D41F82" w:rsidP="00D41F82">
      <w:pPr>
        <w:pStyle w:val="NoSpacing"/>
        <w:jc w:val="center"/>
        <w:rPr>
          <w:color w:val="4F81BD" w:themeColor="accent1"/>
          <w:sz w:val="32"/>
          <w:szCs w:val="32"/>
          <w:u w:val="single"/>
        </w:rPr>
      </w:pPr>
      <w:r w:rsidRPr="004B110B">
        <w:rPr>
          <w:color w:val="4F81BD" w:themeColor="accent1"/>
          <w:sz w:val="32"/>
          <w:szCs w:val="32"/>
          <w:highlight w:val="darkGray"/>
          <w:u w:val="single"/>
        </w:rPr>
        <w:t>DERMATOLOGY</w:t>
      </w:r>
    </w:p>
    <w:p w14:paraId="0349CCF6" w14:textId="145CE58C" w:rsidR="00D41F82" w:rsidRPr="004B110B" w:rsidRDefault="00D41F82" w:rsidP="00D41F82">
      <w:pPr>
        <w:pStyle w:val="NoSpacing"/>
        <w:jc w:val="center"/>
        <w:rPr>
          <w:color w:val="4F81BD" w:themeColor="accent1"/>
        </w:rPr>
      </w:pPr>
      <w:r w:rsidRPr="004B110B">
        <w:rPr>
          <w:color w:val="4F81BD" w:themeColor="accent1"/>
        </w:rPr>
        <w:t>OF NORTH RALEIGH</w:t>
      </w:r>
    </w:p>
    <w:p w14:paraId="4ADEEC86" w14:textId="7C8E7811" w:rsidR="00D41F82" w:rsidRDefault="1742E5FE" w:rsidP="00D41F82">
      <w:pPr>
        <w:pStyle w:val="NoSpacing"/>
        <w:jc w:val="center"/>
      </w:pPr>
      <w:r>
        <w:t>Angela Macri, D</w:t>
      </w:r>
      <w:r w:rsidR="767B4657">
        <w:t>O., FAAD</w:t>
      </w:r>
      <w:r>
        <w:t xml:space="preserve"> </w:t>
      </w:r>
    </w:p>
    <w:p w14:paraId="31C9691C" w14:textId="3FCF37C0" w:rsidR="33579346" w:rsidRDefault="33579346" w:rsidP="0B230FF9">
      <w:pPr>
        <w:pStyle w:val="NoSpacing"/>
        <w:jc w:val="center"/>
      </w:pPr>
      <w:r>
        <w:t>Jorge Fernandez, NP-C</w:t>
      </w:r>
    </w:p>
    <w:p w14:paraId="1DD932C1" w14:textId="47EF006C" w:rsidR="6566BBCA" w:rsidRDefault="6566BBCA" w:rsidP="6566BBCA">
      <w:pPr>
        <w:pStyle w:val="NoSpacing"/>
        <w:jc w:val="center"/>
      </w:pPr>
    </w:p>
    <w:p w14:paraId="6E14167A" w14:textId="295E9FAF" w:rsidR="00D41F82" w:rsidRPr="004B110B" w:rsidRDefault="7ABDB856" w:rsidP="00D41F82">
      <w:pPr>
        <w:pStyle w:val="NoSpacing"/>
        <w:jc w:val="center"/>
        <w:rPr>
          <w:b/>
          <w:bCs/>
          <w:sz w:val="24"/>
          <w:szCs w:val="24"/>
        </w:rPr>
      </w:pPr>
      <w:r w:rsidRPr="6566BBCA">
        <w:rPr>
          <w:b/>
          <w:bCs/>
          <w:sz w:val="24"/>
          <w:szCs w:val="24"/>
        </w:rPr>
        <w:t>Patient Financial Responsibility Form</w:t>
      </w:r>
    </w:p>
    <w:p w14:paraId="754FD88A" w14:textId="43CB5800" w:rsidR="6566BBCA" w:rsidRDefault="6566BBCA" w:rsidP="6566BBCA">
      <w:pPr>
        <w:pStyle w:val="NoSpacing"/>
        <w:jc w:val="center"/>
        <w:rPr>
          <w:b/>
          <w:bCs/>
          <w:sz w:val="24"/>
          <w:szCs w:val="24"/>
        </w:rPr>
      </w:pPr>
    </w:p>
    <w:p w14:paraId="2E20C508" w14:textId="3A33902F" w:rsidR="00D41F82" w:rsidRPr="00BF116F" w:rsidRDefault="00D41F82" w:rsidP="00D41F82">
      <w:pPr>
        <w:pStyle w:val="NoSpacing"/>
        <w:jc w:val="center"/>
        <w:rPr>
          <w:sz w:val="16"/>
          <w:szCs w:val="16"/>
        </w:rPr>
      </w:pPr>
    </w:p>
    <w:p w14:paraId="672F3177" w14:textId="6BAE5BA5" w:rsidR="00D41F82" w:rsidRPr="00BF116F" w:rsidRDefault="7ABDB856" w:rsidP="6566BBCA">
      <w:pPr>
        <w:pStyle w:val="NoSpacing"/>
        <w:ind w:firstLine="720"/>
        <w:rPr>
          <w:sz w:val="16"/>
          <w:szCs w:val="16"/>
        </w:rPr>
      </w:pPr>
      <w:r w:rsidRPr="6566BBCA">
        <w:rPr>
          <w:sz w:val="16"/>
          <w:szCs w:val="16"/>
        </w:rPr>
        <w:t xml:space="preserve">Due to the many changes in insurance policies, it is no longer an easy task to interpret each individual policy.  Although we try to stay aware of these changes, it is not always possible.  Therefore, we urge you, as the patient, to check with your insurance company regarding your coverage.  It is </w:t>
      </w:r>
      <w:r w:rsidRPr="6566BBCA">
        <w:rPr>
          <w:b/>
          <w:bCs/>
          <w:sz w:val="16"/>
          <w:szCs w:val="16"/>
        </w:rPr>
        <w:t xml:space="preserve">your responsibility </w:t>
      </w:r>
      <w:r w:rsidRPr="6566BBCA">
        <w:rPr>
          <w:sz w:val="16"/>
          <w:szCs w:val="16"/>
        </w:rPr>
        <w:t xml:space="preserve">to know your individual coverage.  </w:t>
      </w:r>
      <w:r w:rsidRPr="6566BBCA">
        <w:rPr>
          <w:b/>
          <w:bCs/>
          <w:sz w:val="16"/>
          <w:szCs w:val="16"/>
        </w:rPr>
        <w:t>Failure</w:t>
      </w:r>
      <w:r w:rsidRPr="6566BBCA">
        <w:rPr>
          <w:sz w:val="16"/>
          <w:szCs w:val="16"/>
        </w:rPr>
        <w:t xml:space="preserve"> to comply could result in you, the patient, being responsible for </w:t>
      </w:r>
      <w:r w:rsidRPr="6566BBCA">
        <w:rPr>
          <w:b/>
          <w:bCs/>
          <w:sz w:val="16"/>
          <w:szCs w:val="16"/>
        </w:rPr>
        <w:t>all</w:t>
      </w:r>
      <w:r w:rsidRPr="6566BBCA">
        <w:rPr>
          <w:sz w:val="16"/>
          <w:szCs w:val="16"/>
        </w:rPr>
        <w:t xml:space="preserve"> costs incurred. Please remember, your insurance policy is between you and your insurance company, not between your doctor and your insurance company.</w:t>
      </w:r>
    </w:p>
    <w:p w14:paraId="42B1B51C" w14:textId="1A5CF3AD" w:rsidR="00481E73" w:rsidRPr="00BF116F" w:rsidRDefault="71CBDAF0" w:rsidP="6566BBCA">
      <w:pPr>
        <w:pStyle w:val="NoSpacing"/>
        <w:ind w:firstLine="720"/>
        <w:rPr>
          <w:sz w:val="16"/>
          <w:szCs w:val="16"/>
        </w:rPr>
      </w:pPr>
      <w:r w:rsidRPr="6566BBCA">
        <w:rPr>
          <w:sz w:val="16"/>
          <w:szCs w:val="16"/>
        </w:rPr>
        <w:t xml:space="preserve">To assist you in finding out what coverage you have, feel free to ask for assistance in finding </w:t>
      </w:r>
      <w:r w:rsidR="55243F63" w:rsidRPr="6566BBCA">
        <w:rPr>
          <w:sz w:val="16"/>
          <w:szCs w:val="16"/>
        </w:rPr>
        <w:t>the phone</w:t>
      </w:r>
      <w:r w:rsidRPr="6566BBCA">
        <w:rPr>
          <w:sz w:val="16"/>
          <w:szCs w:val="16"/>
        </w:rPr>
        <w:t xml:space="preserve"> numbers or addresses of your insurance company.  Many insurance companies today need referral forms from a primary care physician or group.  If your insurance meets this </w:t>
      </w:r>
      <w:r w:rsidR="21EC59EA" w:rsidRPr="6566BBCA">
        <w:rPr>
          <w:sz w:val="16"/>
          <w:szCs w:val="16"/>
        </w:rPr>
        <w:t>requirement,</w:t>
      </w:r>
      <w:r w:rsidRPr="6566BBCA">
        <w:rPr>
          <w:sz w:val="16"/>
          <w:szCs w:val="16"/>
        </w:rPr>
        <w:t xml:space="preserve"> it will be your responsibility to furnish this referral prior to your appointment.  </w:t>
      </w:r>
      <w:r w:rsidRPr="6566BBCA">
        <w:rPr>
          <w:b/>
          <w:bCs/>
          <w:sz w:val="16"/>
          <w:szCs w:val="16"/>
        </w:rPr>
        <w:t>Failure</w:t>
      </w:r>
      <w:r w:rsidRPr="6566BBCA">
        <w:rPr>
          <w:sz w:val="16"/>
          <w:szCs w:val="16"/>
        </w:rPr>
        <w:t xml:space="preserve"> to do so may require you to reschedule your appointment and/or accept full responsibility for payment.  Some insurances state you </w:t>
      </w:r>
      <w:r w:rsidRPr="6566BBCA">
        <w:rPr>
          <w:b/>
          <w:bCs/>
          <w:sz w:val="16"/>
          <w:szCs w:val="16"/>
        </w:rPr>
        <w:t>cannot</w:t>
      </w:r>
      <w:r w:rsidRPr="6566BBCA">
        <w:rPr>
          <w:sz w:val="16"/>
          <w:szCs w:val="16"/>
        </w:rPr>
        <w:t xml:space="preserve"> go out of network. Many companies have instituted a mandatory second opinion program, and these are changing day by day.  We </w:t>
      </w:r>
      <w:r w:rsidRPr="6566BBCA">
        <w:rPr>
          <w:b/>
          <w:bCs/>
          <w:sz w:val="16"/>
          <w:szCs w:val="16"/>
        </w:rPr>
        <w:t>cannot</w:t>
      </w:r>
      <w:r w:rsidRPr="6566BBCA">
        <w:rPr>
          <w:sz w:val="16"/>
          <w:szCs w:val="16"/>
        </w:rPr>
        <w:t xml:space="preserve"> keep up with the changes and are often unaware of them until it is too late.</w:t>
      </w:r>
      <w:r w:rsidR="67C8187D" w:rsidRPr="6566BBCA">
        <w:rPr>
          <w:sz w:val="16"/>
          <w:szCs w:val="16"/>
        </w:rPr>
        <w:t xml:space="preserve">  </w:t>
      </w:r>
    </w:p>
    <w:p w14:paraId="70F8ED59" w14:textId="31E9D67E" w:rsidR="0C35A55E" w:rsidRDefault="02D1C1D5" w:rsidP="6566BBCA">
      <w:pPr>
        <w:pStyle w:val="NoSpacing"/>
        <w:ind w:firstLine="720"/>
        <w:rPr>
          <w:sz w:val="16"/>
          <w:szCs w:val="16"/>
        </w:rPr>
      </w:pPr>
      <w:r w:rsidRPr="6566BBCA">
        <w:rPr>
          <w:sz w:val="16"/>
          <w:szCs w:val="16"/>
        </w:rPr>
        <w:t xml:space="preserve">At the beginning of each year, most patient insurance plans have a deductible plan.  This means that </w:t>
      </w:r>
      <w:r w:rsidRPr="6566BBCA">
        <w:rPr>
          <w:b/>
          <w:bCs/>
          <w:sz w:val="16"/>
          <w:szCs w:val="16"/>
        </w:rPr>
        <w:t xml:space="preserve">you (the patient) </w:t>
      </w:r>
      <w:r w:rsidRPr="6566BBCA">
        <w:rPr>
          <w:sz w:val="16"/>
          <w:szCs w:val="16"/>
        </w:rPr>
        <w:t xml:space="preserve">are responsible for </w:t>
      </w:r>
      <w:r w:rsidR="1E7D6C18" w:rsidRPr="6566BBCA">
        <w:rPr>
          <w:sz w:val="16"/>
          <w:szCs w:val="16"/>
        </w:rPr>
        <w:t>all charges accrued until your plan deductible has been met.  This payment will</w:t>
      </w:r>
      <w:r w:rsidR="159B381B" w:rsidRPr="6566BBCA">
        <w:rPr>
          <w:sz w:val="16"/>
          <w:szCs w:val="16"/>
        </w:rPr>
        <w:t xml:space="preserve"> now</w:t>
      </w:r>
      <w:r w:rsidR="1E7D6C18" w:rsidRPr="6566BBCA">
        <w:rPr>
          <w:sz w:val="16"/>
          <w:szCs w:val="16"/>
        </w:rPr>
        <w:t xml:space="preserve"> be taken at check</w:t>
      </w:r>
      <w:r w:rsidR="11FA5393" w:rsidRPr="6566BBCA">
        <w:rPr>
          <w:sz w:val="16"/>
          <w:szCs w:val="16"/>
        </w:rPr>
        <w:t xml:space="preserve">-out. </w:t>
      </w:r>
      <w:r w:rsidR="53CDAED4" w:rsidRPr="6566BBCA">
        <w:rPr>
          <w:sz w:val="16"/>
          <w:szCs w:val="16"/>
        </w:rPr>
        <w:t xml:space="preserve"> If there is a question about how much</w:t>
      </w:r>
      <w:r w:rsidR="0AC22E1F" w:rsidRPr="6566BBCA">
        <w:rPr>
          <w:sz w:val="16"/>
          <w:szCs w:val="16"/>
        </w:rPr>
        <w:t xml:space="preserve"> you will be responsible for, please inquire prior to having any procedure done.</w:t>
      </w:r>
    </w:p>
    <w:p w14:paraId="3D1A91C8" w14:textId="77EE209C" w:rsidR="11A21098" w:rsidRDefault="058BAAD6" w:rsidP="6566BBCA">
      <w:pPr>
        <w:pStyle w:val="NoSpacing"/>
        <w:ind w:firstLine="720"/>
        <w:rPr>
          <w:sz w:val="16"/>
          <w:szCs w:val="16"/>
        </w:rPr>
      </w:pPr>
      <w:r w:rsidRPr="6566BBCA">
        <w:rPr>
          <w:b/>
          <w:bCs/>
          <w:sz w:val="16"/>
          <w:szCs w:val="16"/>
        </w:rPr>
        <w:t xml:space="preserve">Any </w:t>
      </w:r>
      <w:r w:rsidRPr="6566BBCA">
        <w:rPr>
          <w:sz w:val="16"/>
          <w:szCs w:val="16"/>
        </w:rPr>
        <w:t xml:space="preserve">outstanding </w:t>
      </w:r>
      <w:r w:rsidR="75511BD0" w:rsidRPr="6566BBCA">
        <w:rPr>
          <w:sz w:val="16"/>
          <w:szCs w:val="16"/>
        </w:rPr>
        <w:t xml:space="preserve">patient </w:t>
      </w:r>
      <w:r w:rsidRPr="6566BBCA">
        <w:rPr>
          <w:sz w:val="16"/>
          <w:szCs w:val="16"/>
        </w:rPr>
        <w:t>balance over sixty calendar days must be paid</w:t>
      </w:r>
      <w:r w:rsidR="6394A6DB" w:rsidRPr="6566BBCA">
        <w:rPr>
          <w:sz w:val="16"/>
          <w:szCs w:val="16"/>
        </w:rPr>
        <w:t xml:space="preserve"> PRIOR </w:t>
      </w:r>
      <w:r w:rsidR="5647129D" w:rsidRPr="6566BBCA">
        <w:rPr>
          <w:sz w:val="16"/>
          <w:szCs w:val="16"/>
        </w:rPr>
        <w:t xml:space="preserve">to </w:t>
      </w:r>
      <w:r w:rsidR="6394A6DB" w:rsidRPr="6566BBCA">
        <w:rPr>
          <w:sz w:val="16"/>
          <w:szCs w:val="16"/>
        </w:rPr>
        <w:t>being seen. If the balance has not been paid in full</w:t>
      </w:r>
      <w:r w:rsidR="00C2D3F5" w:rsidRPr="6566BBCA">
        <w:rPr>
          <w:sz w:val="16"/>
          <w:szCs w:val="16"/>
        </w:rPr>
        <w:t>, you will not be seen</w:t>
      </w:r>
      <w:r w:rsidR="085B49E3" w:rsidRPr="6566BBCA">
        <w:rPr>
          <w:sz w:val="16"/>
          <w:szCs w:val="16"/>
        </w:rPr>
        <w:t xml:space="preserve">.  You </w:t>
      </w:r>
      <w:r w:rsidR="3173103E" w:rsidRPr="6566BBCA">
        <w:rPr>
          <w:sz w:val="16"/>
          <w:szCs w:val="16"/>
        </w:rPr>
        <w:t>will receive a courtesy call at least two (2) days prior to your scheduled appointment to inform you of your current balanc</w:t>
      </w:r>
      <w:r w:rsidR="750C94A9" w:rsidRPr="6566BBCA">
        <w:rPr>
          <w:sz w:val="16"/>
          <w:szCs w:val="16"/>
        </w:rPr>
        <w:t xml:space="preserve">e. </w:t>
      </w:r>
      <w:r w:rsidR="4117CEB5" w:rsidRPr="6566BBCA">
        <w:rPr>
          <w:sz w:val="16"/>
          <w:szCs w:val="16"/>
        </w:rPr>
        <w:t xml:space="preserve">Past due balances are to be paid at check-in.  </w:t>
      </w:r>
    </w:p>
    <w:p w14:paraId="2F81386C" w14:textId="22BDA379" w:rsidR="004B110B" w:rsidRPr="00BF116F" w:rsidRDefault="71CBDAF0" w:rsidP="6566BBCA">
      <w:pPr>
        <w:pStyle w:val="NoSpacing"/>
        <w:ind w:firstLine="720"/>
        <w:rPr>
          <w:b/>
          <w:bCs/>
          <w:sz w:val="16"/>
          <w:szCs w:val="16"/>
        </w:rPr>
      </w:pPr>
      <w:r w:rsidRPr="6566BBCA">
        <w:rPr>
          <w:b/>
          <w:bCs/>
          <w:sz w:val="16"/>
          <w:szCs w:val="16"/>
        </w:rPr>
        <w:t>Our office requires twenty</w:t>
      </w:r>
      <w:r w:rsidR="2DA46723" w:rsidRPr="6566BBCA">
        <w:rPr>
          <w:b/>
          <w:bCs/>
          <w:sz w:val="16"/>
          <w:szCs w:val="16"/>
        </w:rPr>
        <w:t>-four</w:t>
      </w:r>
      <w:r w:rsidRPr="6566BBCA">
        <w:rPr>
          <w:b/>
          <w:bCs/>
          <w:sz w:val="16"/>
          <w:szCs w:val="16"/>
        </w:rPr>
        <w:t xml:space="preserve"> (24) hours for cancellations. If you fail to comply you </w:t>
      </w:r>
      <w:r w:rsidR="5D70F5B1" w:rsidRPr="6566BBCA">
        <w:rPr>
          <w:b/>
          <w:bCs/>
          <w:sz w:val="16"/>
          <w:szCs w:val="16"/>
        </w:rPr>
        <w:t>may be charged a $50 no show fee for an office visit appointment</w:t>
      </w:r>
      <w:r w:rsidR="7AA3B809" w:rsidRPr="6566BBCA">
        <w:rPr>
          <w:b/>
          <w:bCs/>
          <w:sz w:val="16"/>
          <w:szCs w:val="16"/>
        </w:rPr>
        <w:t xml:space="preserve"> or a $100 fee for a surgery or cosmetic visit</w:t>
      </w:r>
      <w:r w:rsidR="16477773" w:rsidRPr="6566BBCA">
        <w:rPr>
          <w:b/>
          <w:bCs/>
          <w:sz w:val="16"/>
          <w:szCs w:val="16"/>
        </w:rPr>
        <w:t xml:space="preserve"> on your first occurrence.  Each surgery/cosmetic occurrence will increase $100</w:t>
      </w:r>
      <w:r w:rsidR="5A736D29" w:rsidRPr="6566BBCA">
        <w:rPr>
          <w:b/>
          <w:bCs/>
          <w:sz w:val="16"/>
          <w:szCs w:val="16"/>
        </w:rPr>
        <w:t xml:space="preserve">.  If you have </w:t>
      </w:r>
      <w:r w:rsidR="366D5AD6" w:rsidRPr="6566BBCA">
        <w:rPr>
          <w:b/>
          <w:bCs/>
          <w:sz w:val="16"/>
          <w:szCs w:val="16"/>
        </w:rPr>
        <w:t>4</w:t>
      </w:r>
      <w:r w:rsidR="5A736D29" w:rsidRPr="6566BBCA">
        <w:rPr>
          <w:b/>
          <w:bCs/>
          <w:sz w:val="16"/>
          <w:szCs w:val="16"/>
        </w:rPr>
        <w:t xml:space="preserve"> or more cancellations within a calendar year, your ac</w:t>
      </w:r>
      <w:r w:rsidR="5EF81B69" w:rsidRPr="6566BBCA">
        <w:rPr>
          <w:b/>
          <w:bCs/>
          <w:sz w:val="16"/>
          <w:szCs w:val="16"/>
        </w:rPr>
        <w:t>count will be reviewed as to whether our office will continue to provide care for you.</w:t>
      </w:r>
    </w:p>
    <w:p w14:paraId="733917ED" w14:textId="7057CE70" w:rsidR="00186AE9" w:rsidRPr="00BF116F" w:rsidRDefault="00186AE9" w:rsidP="00D41F82">
      <w:pPr>
        <w:pStyle w:val="NoSpacing"/>
        <w:rPr>
          <w:sz w:val="16"/>
          <w:szCs w:val="16"/>
        </w:rPr>
      </w:pPr>
    </w:p>
    <w:p w14:paraId="73979BE4" w14:textId="246A9A99" w:rsidR="00186AE9" w:rsidRPr="00BF116F" w:rsidRDefault="00186AE9" w:rsidP="00D41F82">
      <w:pPr>
        <w:pStyle w:val="NoSpacing"/>
        <w:rPr>
          <w:sz w:val="16"/>
          <w:szCs w:val="16"/>
        </w:rPr>
      </w:pPr>
      <w:r w:rsidRPr="00BF116F">
        <w:rPr>
          <w:sz w:val="16"/>
          <w:szCs w:val="16"/>
        </w:rPr>
        <w:t>Please call your insurance company and learn about your coverage, it may save a lot of confusion for all parties. Thank you.</w:t>
      </w:r>
    </w:p>
    <w:p w14:paraId="28B9AC29" w14:textId="760E6CCB" w:rsidR="00186AE9" w:rsidRPr="00BF116F" w:rsidRDefault="00186AE9" w:rsidP="00D41F82">
      <w:pPr>
        <w:pStyle w:val="NoSpacing"/>
        <w:rPr>
          <w:sz w:val="16"/>
          <w:szCs w:val="16"/>
        </w:rPr>
      </w:pPr>
    </w:p>
    <w:p w14:paraId="5FEAE514" w14:textId="10E40B6D" w:rsidR="00186AE9" w:rsidRPr="00BF116F" w:rsidRDefault="00186AE9" w:rsidP="739D31D7">
      <w:pPr>
        <w:pStyle w:val="NoSpacing"/>
        <w:rPr>
          <w:sz w:val="16"/>
          <w:szCs w:val="16"/>
        </w:rPr>
      </w:pPr>
      <w:r w:rsidRPr="739D31D7">
        <w:rPr>
          <w:sz w:val="16"/>
          <w:szCs w:val="16"/>
        </w:rPr>
        <w:t xml:space="preserve">              </w:t>
      </w:r>
    </w:p>
    <w:p w14:paraId="2270A807" w14:textId="045B44DD" w:rsidR="00186AE9" w:rsidRPr="00BF116F" w:rsidRDefault="69058D77" w:rsidP="00D41F82">
      <w:pPr>
        <w:pStyle w:val="NoSpacing"/>
        <w:rPr>
          <w:sz w:val="16"/>
          <w:szCs w:val="16"/>
        </w:rPr>
      </w:pPr>
      <w:r w:rsidRPr="0B230FF9">
        <w:rPr>
          <w:sz w:val="16"/>
          <w:szCs w:val="16"/>
        </w:rPr>
        <w:t>This consent was signed by:   ______________________________________________________</w:t>
      </w:r>
      <w:r w:rsidR="09B90FCD" w:rsidRPr="0B230FF9">
        <w:rPr>
          <w:sz w:val="16"/>
          <w:szCs w:val="16"/>
        </w:rPr>
        <w:t>___________________</w:t>
      </w:r>
      <w:r w:rsidRPr="0B230FF9">
        <w:rPr>
          <w:sz w:val="16"/>
          <w:szCs w:val="16"/>
        </w:rPr>
        <w:t>_</w:t>
      </w:r>
    </w:p>
    <w:p w14:paraId="28D7B417" w14:textId="5AE5F72B" w:rsidR="00186AE9" w:rsidRPr="00BF116F" w:rsidRDefault="00186AE9" w:rsidP="00D41F82">
      <w:pPr>
        <w:pStyle w:val="NoSpacing"/>
        <w:rPr>
          <w:sz w:val="16"/>
          <w:szCs w:val="16"/>
        </w:rPr>
      </w:pPr>
      <w:r w:rsidRPr="00BF116F">
        <w:rPr>
          <w:sz w:val="16"/>
          <w:szCs w:val="16"/>
        </w:rPr>
        <w:t xml:space="preserve">                                                                   Patient Name – Patient Representative</w:t>
      </w:r>
    </w:p>
    <w:p w14:paraId="4348240F" w14:textId="419C1B75" w:rsidR="00186AE9" w:rsidRPr="00BF116F" w:rsidRDefault="00186AE9" w:rsidP="00D41F82">
      <w:pPr>
        <w:pStyle w:val="NoSpacing"/>
        <w:rPr>
          <w:sz w:val="16"/>
          <w:szCs w:val="16"/>
        </w:rPr>
      </w:pPr>
    </w:p>
    <w:p w14:paraId="7499FA24" w14:textId="577A3217" w:rsidR="00186AE9" w:rsidRPr="00BF116F" w:rsidRDefault="69058D77" w:rsidP="00D41F82">
      <w:pPr>
        <w:pStyle w:val="NoSpacing"/>
        <w:rPr>
          <w:sz w:val="16"/>
          <w:szCs w:val="16"/>
        </w:rPr>
      </w:pPr>
      <w:r w:rsidRPr="0B230FF9">
        <w:rPr>
          <w:sz w:val="16"/>
          <w:szCs w:val="16"/>
        </w:rPr>
        <w:t xml:space="preserve">                                                                   ________________________________________/_____/______/_</w:t>
      </w:r>
      <w:r w:rsidR="20D4F70D" w:rsidRPr="0B230FF9">
        <w:rPr>
          <w:sz w:val="16"/>
          <w:szCs w:val="16"/>
        </w:rPr>
        <w:t>_____________</w:t>
      </w:r>
    </w:p>
    <w:p w14:paraId="3D0794CD" w14:textId="1EAA38F9" w:rsidR="00186AE9" w:rsidRPr="00BF116F" w:rsidRDefault="00186AE9" w:rsidP="00D41F82">
      <w:pPr>
        <w:pStyle w:val="NoSpacing"/>
        <w:rPr>
          <w:sz w:val="16"/>
          <w:szCs w:val="16"/>
        </w:rPr>
      </w:pPr>
      <w:r w:rsidRPr="00BF116F">
        <w:rPr>
          <w:sz w:val="16"/>
          <w:szCs w:val="16"/>
        </w:rPr>
        <w:t xml:space="preserve">                                                                   Signature                                                                        Date                                              </w:t>
      </w:r>
    </w:p>
    <w:p w14:paraId="3EA228DE" w14:textId="77777777" w:rsidR="004B110B" w:rsidRPr="00BF116F" w:rsidRDefault="004B110B" w:rsidP="00D41F82">
      <w:pPr>
        <w:pStyle w:val="NoSpacing"/>
        <w:rPr>
          <w:sz w:val="16"/>
          <w:szCs w:val="16"/>
        </w:rPr>
      </w:pPr>
    </w:p>
    <w:p w14:paraId="1CECF791" w14:textId="593F0246" w:rsidR="00186AE9" w:rsidRPr="00BF116F" w:rsidRDefault="69058D77" w:rsidP="00D41F82">
      <w:pPr>
        <w:pStyle w:val="NoSpacing"/>
        <w:rPr>
          <w:sz w:val="16"/>
          <w:szCs w:val="16"/>
        </w:rPr>
      </w:pPr>
      <w:r w:rsidRPr="0B230FF9">
        <w:rPr>
          <w:sz w:val="16"/>
          <w:szCs w:val="16"/>
        </w:rPr>
        <w:t xml:space="preserve">           Relationship to Patient           </w:t>
      </w:r>
      <w:r w:rsidR="2BF94D68" w:rsidRPr="0B230FF9">
        <w:rPr>
          <w:sz w:val="16"/>
          <w:szCs w:val="16"/>
        </w:rPr>
        <w:t xml:space="preserve">   </w:t>
      </w:r>
      <w:r w:rsidRPr="0B230FF9">
        <w:rPr>
          <w:sz w:val="16"/>
          <w:szCs w:val="16"/>
        </w:rPr>
        <w:t>________________________________________________________</w:t>
      </w:r>
      <w:r w:rsidR="3E45A4EF" w:rsidRPr="0B230FF9">
        <w:rPr>
          <w:sz w:val="16"/>
          <w:szCs w:val="16"/>
        </w:rPr>
        <w:t>____________</w:t>
      </w:r>
    </w:p>
    <w:p w14:paraId="2F1D1B5E" w14:textId="7A170176" w:rsidR="00481E73" w:rsidRPr="00BF116F" w:rsidRDefault="00186AE9" w:rsidP="00D41F82">
      <w:pPr>
        <w:pStyle w:val="NoSpacing"/>
        <w:rPr>
          <w:sz w:val="16"/>
          <w:szCs w:val="16"/>
        </w:rPr>
      </w:pPr>
      <w:r w:rsidRPr="00BF116F">
        <w:rPr>
          <w:sz w:val="16"/>
          <w:szCs w:val="16"/>
        </w:rPr>
        <w:t xml:space="preserve">              (if other that patient)</w:t>
      </w:r>
      <w:r w:rsidR="004B110B" w:rsidRPr="00BF116F">
        <w:rPr>
          <w:sz w:val="16"/>
          <w:szCs w:val="16"/>
        </w:rPr>
        <w:t xml:space="preserve">  </w:t>
      </w:r>
    </w:p>
    <w:p w14:paraId="5FA00C98" w14:textId="1A0FFF75" w:rsidR="000F5B8D" w:rsidRPr="00BF116F" w:rsidRDefault="000F5B8D" w:rsidP="00D41F82">
      <w:pPr>
        <w:pStyle w:val="NoSpacing"/>
        <w:rPr>
          <w:sz w:val="16"/>
          <w:szCs w:val="16"/>
        </w:rPr>
      </w:pPr>
    </w:p>
    <w:p w14:paraId="3B03ABE8" w14:textId="41420A46" w:rsidR="6566BBCA" w:rsidRDefault="6566BBCA" w:rsidP="6566BBCA">
      <w:pPr>
        <w:pStyle w:val="NoSpacing"/>
        <w:rPr>
          <w:b/>
          <w:bCs/>
          <w:sz w:val="16"/>
          <w:szCs w:val="16"/>
        </w:rPr>
      </w:pPr>
    </w:p>
    <w:p w14:paraId="72C7F5FB" w14:textId="4FFF0F21" w:rsidR="000F5B8D" w:rsidRPr="00BF116F" w:rsidRDefault="000F5B8D" w:rsidP="00D41F82">
      <w:pPr>
        <w:pStyle w:val="NoSpacing"/>
        <w:rPr>
          <w:sz w:val="16"/>
          <w:szCs w:val="16"/>
        </w:rPr>
      </w:pPr>
      <w:r w:rsidRPr="7E0BE66C">
        <w:rPr>
          <w:b/>
          <w:bCs/>
          <w:sz w:val="16"/>
          <w:szCs w:val="16"/>
        </w:rPr>
        <w:t>Assignment of Benefits and Records Release</w:t>
      </w:r>
      <w:r w:rsidRPr="7E0BE66C">
        <w:rPr>
          <w:sz w:val="16"/>
          <w:szCs w:val="16"/>
        </w:rPr>
        <w:t xml:space="preserve">: I hereby authorize direct payment of all medical and/or surgical benefits, including major medical, private insurance, and other health plans to Integrated Dermatology of N. Raleigh, LLC of any medical benefits payable to me for services provided at Integrated Dermatology of N. Raleigh, LLC.  I also authorize the release of all medical information necessary to process insurance claims.  </w:t>
      </w:r>
      <w:r w:rsidR="05CF0EFA" w:rsidRPr="7E0BE66C">
        <w:rPr>
          <w:sz w:val="16"/>
          <w:szCs w:val="16"/>
        </w:rPr>
        <w:t>This authorization shall remain in effect if charges are submitted for insurance claims processing or dictated by the payor.</w:t>
      </w:r>
      <w:r w:rsidRPr="7E0BE66C">
        <w:rPr>
          <w:sz w:val="16"/>
          <w:szCs w:val="16"/>
        </w:rPr>
        <w:t xml:space="preserve">  I understand it is my responsibility to pay any deductible amount, co-insurance, or any other balance deemed patient responsibility by the insurance company.  I understand it is my responsibility to pay the balance in full if the insurance information provided proves false or otherwise ineffective. </w:t>
      </w:r>
      <w:r w:rsidR="001E6B4B" w:rsidRPr="7E0BE66C">
        <w:rPr>
          <w:sz w:val="16"/>
          <w:szCs w:val="16"/>
        </w:rPr>
        <w:t>If this account is assigned to an attorney for collection and/or suit, the prevailing party shall be entitled to reasonable attorney’s fees and cost of collection.</w:t>
      </w:r>
    </w:p>
    <w:p w14:paraId="023B6236" w14:textId="77777777" w:rsidR="00BF116F" w:rsidRPr="00BF116F" w:rsidRDefault="00BF116F" w:rsidP="00D41F82">
      <w:pPr>
        <w:pStyle w:val="NoSpacing"/>
        <w:rPr>
          <w:sz w:val="16"/>
          <w:szCs w:val="16"/>
        </w:rPr>
      </w:pPr>
    </w:p>
    <w:p w14:paraId="2CA3C65C" w14:textId="21FD7C22" w:rsidR="001E6B4B" w:rsidRPr="00BF116F" w:rsidRDefault="001E6B4B" w:rsidP="00D41F82">
      <w:pPr>
        <w:pStyle w:val="NoSpacing"/>
        <w:pBdr>
          <w:bottom w:val="single" w:sz="12" w:space="1" w:color="auto"/>
        </w:pBdr>
        <w:rPr>
          <w:sz w:val="16"/>
          <w:szCs w:val="16"/>
        </w:rPr>
      </w:pPr>
    </w:p>
    <w:p w14:paraId="452E48D9" w14:textId="2ED5711C" w:rsidR="00BF116F" w:rsidRPr="0032530E" w:rsidRDefault="001E6B4B" w:rsidP="00D41F82">
      <w:pPr>
        <w:pStyle w:val="NoSpacing"/>
        <w:rPr>
          <w:b/>
          <w:bCs/>
          <w:sz w:val="16"/>
          <w:szCs w:val="16"/>
        </w:rPr>
      </w:pPr>
      <w:r w:rsidRPr="0032530E">
        <w:rPr>
          <w:b/>
          <w:bCs/>
          <w:sz w:val="16"/>
          <w:szCs w:val="16"/>
        </w:rPr>
        <w:t xml:space="preserve">Patient Signature or Signature of Guardian or Parent  </w:t>
      </w:r>
      <w:r w:rsidR="00BF116F" w:rsidRPr="0032530E">
        <w:rPr>
          <w:b/>
          <w:bCs/>
          <w:sz w:val="16"/>
          <w:szCs w:val="16"/>
        </w:rPr>
        <w:t xml:space="preserve">                                                                                         Date</w:t>
      </w:r>
    </w:p>
    <w:p w14:paraId="51BBC837" w14:textId="15D4BFF8" w:rsidR="001E6B4B" w:rsidRPr="0032530E" w:rsidRDefault="001E6B4B" w:rsidP="00D41F82">
      <w:pPr>
        <w:pStyle w:val="NoSpacing"/>
        <w:rPr>
          <w:b/>
          <w:bCs/>
          <w:sz w:val="16"/>
          <w:szCs w:val="16"/>
        </w:rPr>
      </w:pPr>
      <w:r w:rsidRPr="0032530E">
        <w:rPr>
          <w:b/>
          <w:bCs/>
          <w:sz w:val="16"/>
          <w:szCs w:val="16"/>
        </w:rPr>
        <w:t xml:space="preserve">                                                                          </w:t>
      </w:r>
    </w:p>
    <w:p w14:paraId="572029A4" w14:textId="77777777" w:rsidR="00BF116F" w:rsidRDefault="00BF116F" w:rsidP="00D41F82">
      <w:pPr>
        <w:pStyle w:val="NoSpacing"/>
        <w:rPr>
          <w:b/>
          <w:bCs/>
          <w:sz w:val="16"/>
          <w:szCs w:val="16"/>
        </w:rPr>
      </w:pPr>
    </w:p>
    <w:p w14:paraId="3A1A4476" w14:textId="2FDCC097" w:rsidR="739D31D7" w:rsidRDefault="739D31D7" w:rsidP="739D31D7">
      <w:pPr>
        <w:pStyle w:val="NoSpacing"/>
        <w:rPr>
          <w:b/>
          <w:bCs/>
          <w:sz w:val="16"/>
          <w:szCs w:val="16"/>
        </w:rPr>
      </w:pPr>
    </w:p>
    <w:p w14:paraId="55022FE5" w14:textId="483628FF" w:rsidR="6566BBCA" w:rsidRDefault="6566BBCA" w:rsidP="6566BBCA">
      <w:pPr>
        <w:pStyle w:val="NoSpacing"/>
        <w:rPr>
          <w:b/>
          <w:bCs/>
          <w:sz w:val="16"/>
          <w:szCs w:val="16"/>
        </w:rPr>
      </w:pPr>
    </w:p>
    <w:p w14:paraId="636C4B27" w14:textId="7D63EE8C" w:rsidR="6566BBCA" w:rsidRDefault="6566BBCA" w:rsidP="6566BBCA">
      <w:pPr>
        <w:pStyle w:val="NoSpacing"/>
        <w:rPr>
          <w:b/>
          <w:bCs/>
          <w:sz w:val="16"/>
          <w:szCs w:val="16"/>
        </w:rPr>
      </w:pPr>
    </w:p>
    <w:p w14:paraId="41D8113A" w14:textId="63632061" w:rsidR="6566BBCA" w:rsidRDefault="6566BBCA" w:rsidP="6566BBCA">
      <w:pPr>
        <w:pStyle w:val="NoSpacing"/>
        <w:rPr>
          <w:b/>
          <w:bCs/>
          <w:sz w:val="16"/>
          <w:szCs w:val="16"/>
        </w:rPr>
      </w:pPr>
    </w:p>
    <w:sectPr w:rsidR="6566BBCA" w:rsidSect="00096E40">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F82"/>
    <w:rsid w:val="00096E40"/>
    <w:rsid w:val="000A6243"/>
    <w:rsid w:val="000B0072"/>
    <w:rsid w:val="000F5B8D"/>
    <w:rsid w:val="00186AE9"/>
    <w:rsid w:val="001E6B4B"/>
    <w:rsid w:val="0032530E"/>
    <w:rsid w:val="004126F1"/>
    <w:rsid w:val="00481E73"/>
    <w:rsid w:val="004B110B"/>
    <w:rsid w:val="00533F2B"/>
    <w:rsid w:val="00643150"/>
    <w:rsid w:val="00777413"/>
    <w:rsid w:val="0084036D"/>
    <w:rsid w:val="008E007C"/>
    <w:rsid w:val="00B3008E"/>
    <w:rsid w:val="00BF116F"/>
    <w:rsid w:val="00C2D3F5"/>
    <w:rsid w:val="00D41F82"/>
    <w:rsid w:val="00D55D01"/>
    <w:rsid w:val="00DA5F5A"/>
    <w:rsid w:val="00F1158E"/>
    <w:rsid w:val="01329F5C"/>
    <w:rsid w:val="01747889"/>
    <w:rsid w:val="02D1C1D5"/>
    <w:rsid w:val="053858D7"/>
    <w:rsid w:val="058BAAD6"/>
    <w:rsid w:val="05CF0EFA"/>
    <w:rsid w:val="085B49E3"/>
    <w:rsid w:val="08EE34C5"/>
    <w:rsid w:val="09393E93"/>
    <w:rsid w:val="0953596B"/>
    <w:rsid w:val="097F6FC1"/>
    <w:rsid w:val="09B90FCD"/>
    <w:rsid w:val="0AC22E1F"/>
    <w:rsid w:val="0AF517C6"/>
    <w:rsid w:val="0B230FF9"/>
    <w:rsid w:val="0B27F496"/>
    <w:rsid w:val="0C35A55E"/>
    <w:rsid w:val="0D1DA4A7"/>
    <w:rsid w:val="0D4E76FA"/>
    <w:rsid w:val="0D7824BE"/>
    <w:rsid w:val="0E2CD65A"/>
    <w:rsid w:val="1030A1DE"/>
    <w:rsid w:val="11A21098"/>
    <w:rsid w:val="11FA5393"/>
    <w:rsid w:val="150C78B8"/>
    <w:rsid w:val="159B381B"/>
    <w:rsid w:val="16477773"/>
    <w:rsid w:val="1742E5FE"/>
    <w:rsid w:val="177C472E"/>
    <w:rsid w:val="177D6C1E"/>
    <w:rsid w:val="1B884638"/>
    <w:rsid w:val="1E13A48A"/>
    <w:rsid w:val="1E7D6C18"/>
    <w:rsid w:val="1E7DA6A8"/>
    <w:rsid w:val="1F7A6534"/>
    <w:rsid w:val="20D4F70D"/>
    <w:rsid w:val="216305C9"/>
    <w:rsid w:val="21EC59EA"/>
    <w:rsid w:val="2255357C"/>
    <w:rsid w:val="22C6F71C"/>
    <w:rsid w:val="23FB3B87"/>
    <w:rsid w:val="241DB53A"/>
    <w:rsid w:val="24D824A2"/>
    <w:rsid w:val="250FA2F4"/>
    <w:rsid w:val="2550249B"/>
    <w:rsid w:val="27408D93"/>
    <w:rsid w:val="289E259B"/>
    <w:rsid w:val="2916ACD2"/>
    <w:rsid w:val="2BCB44FF"/>
    <w:rsid w:val="2BF94D68"/>
    <w:rsid w:val="2C2D2713"/>
    <w:rsid w:val="2D043977"/>
    <w:rsid w:val="2D12D4CD"/>
    <w:rsid w:val="2DA46723"/>
    <w:rsid w:val="3173103E"/>
    <w:rsid w:val="31DB32CC"/>
    <w:rsid w:val="33579346"/>
    <w:rsid w:val="33ECDB06"/>
    <w:rsid w:val="3574C3E8"/>
    <w:rsid w:val="36332586"/>
    <w:rsid w:val="366D5AD6"/>
    <w:rsid w:val="3728F170"/>
    <w:rsid w:val="38B7DF0A"/>
    <w:rsid w:val="393D5FAC"/>
    <w:rsid w:val="3990B843"/>
    <w:rsid w:val="3AE12F22"/>
    <w:rsid w:val="3D8F87D4"/>
    <w:rsid w:val="3E45A4EF"/>
    <w:rsid w:val="3EA08D77"/>
    <w:rsid w:val="4117CEB5"/>
    <w:rsid w:val="41D82E39"/>
    <w:rsid w:val="4373FE9A"/>
    <w:rsid w:val="460ADE26"/>
    <w:rsid w:val="4B1F2617"/>
    <w:rsid w:val="4B7F107F"/>
    <w:rsid w:val="4C8DAB7C"/>
    <w:rsid w:val="4C9A65DB"/>
    <w:rsid w:val="4D7CD5BF"/>
    <w:rsid w:val="4FE5F95E"/>
    <w:rsid w:val="5046F5C9"/>
    <w:rsid w:val="506F3791"/>
    <w:rsid w:val="51EE5203"/>
    <w:rsid w:val="53CDAED4"/>
    <w:rsid w:val="53DE37E9"/>
    <w:rsid w:val="55243F63"/>
    <w:rsid w:val="5548B855"/>
    <w:rsid w:val="5562ED6B"/>
    <w:rsid w:val="5647129D"/>
    <w:rsid w:val="56C76C7E"/>
    <w:rsid w:val="56D43C23"/>
    <w:rsid w:val="5A01516E"/>
    <w:rsid w:val="5A736D29"/>
    <w:rsid w:val="5ACFD6BD"/>
    <w:rsid w:val="5B8EBC89"/>
    <w:rsid w:val="5B9D21CF"/>
    <w:rsid w:val="5D38F230"/>
    <w:rsid w:val="5D70F5B1"/>
    <w:rsid w:val="5E4846BA"/>
    <w:rsid w:val="5EA3B340"/>
    <w:rsid w:val="5EF81B69"/>
    <w:rsid w:val="62D9D45A"/>
    <w:rsid w:val="6394A6DB"/>
    <w:rsid w:val="63A833B4"/>
    <w:rsid w:val="64B6CEB1"/>
    <w:rsid w:val="6566BBCA"/>
    <w:rsid w:val="65C08468"/>
    <w:rsid w:val="67B0F5EB"/>
    <w:rsid w:val="67C8187D"/>
    <w:rsid w:val="67D54716"/>
    <w:rsid w:val="687BA4D7"/>
    <w:rsid w:val="69058D77"/>
    <w:rsid w:val="7070510E"/>
    <w:rsid w:val="712318F9"/>
    <w:rsid w:val="71CBDAF0"/>
    <w:rsid w:val="739D31D7"/>
    <w:rsid w:val="741DE228"/>
    <w:rsid w:val="750C94A9"/>
    <w:rsid w:val="75511BD0"/>
    <w:rsid w:val="7603B324"/>
    <w:rsid w:val="767B4657"/>
    <w:rsid w:val="7724FD36"/>
    <w:rsid w:val="773FD7A0"/>
    <w:rsid w:val="77D092D6"/>
    <w:rsid w:val="7A39E87D"/>
    <w:rsid w:val="7AA3B809"/>
    <w:rsid w:val="7ABDB856"/>
    <w:rsid w:val="7B083398"/>
    <w:rsid w:val="7DA66E04"/>
    <w:rsid w:val="7DE0609D"/>
    <w:rsid w:val="7E0BE6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C1F57"/>
  <w15:chartTrackingRefBased/>
  <w15:docId w15:val="{0AA9F7A1-99FD-4340-8462-C9F3B7942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A6243"/>
    <w:pPr>
      <w:spacing w:after="0"/>
    </w:pPr>
    <w:rPr>
      <w:rFonts w:asciiTheme="majorHAnsi" w:eastAsiaTheme="majorEastAsia" w:hAnsiTheme="majorHAnsi" w:cstheme="majorBidi"/>
      <w:b/>
      <w:sz w:val="24"/>
      <w:szCs w:val="20"/>
    </w:rPr>
  </w:style>
  <w:style w:type="paragraph" w:styleId="EnvelopeAddress">
    <w:name w:val="envelope address"/>
    <w:basedOn w:val="Normal"/>
    <w:uiPriority w:val="99"/>
    <w:semiHidden/>
    <w:unhideWhenUsed/>
    <w:rsid w:val="000A6243"/>
    <w:pPr>
      <w:framePr w:w="7920" w:h="1980" w:hRule="exact" w:hSpace="180" w:wrap="auto" w:hAnchor="page" w:xAlign="center" w:yAlign="bottom"/>
      <w:spacing w:after="0"/>
      <w:ind w:left="2880"/>
    </w:pPr>
    <w:rPr>
      <w:rFonts w:asciiTheme="majorHAnsi" w:eastAsiaTheme="majorEastAsia" w:hAnsiTheme="majorHAnsi" w:cstheme="majorBidi"/>
      <w:b/>
      <w:sz w:val="24"/>
      <w:szCs w:val="24"/>
    </w:rPr>
  </w:style>
  <w:style w:type="paragraph" w:styleId="NoSpacing">
    <w:name w:val="No Spacing"/>
    <w:uiPriority w:val="1"/>
    <w:qFormat/>
    <w:rsid w:val="00D41F82"/>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697</Words>
  <Characters>3977</Characters>
  <Application>Microsoft Office Word</Application>
  <DocSecurity>0</DocSecurity>
  <Lines>33</Lines>
  <Paragraphs>9</Paragraphs>
  <ScaleCrop>false</ScaleCrop>
  <Company/>
  <LinksUpToDate>false</LinksUpToDate>
  <CharactersWithSpaces>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Andurs Dermatology Office Manager</dc:creator>
  <cp:keywords/>
  <dc:description/>
  <cp:lastModifiedBy>Teresa Johnson</cp:lastModifiedBy>
  <cp:revision>2</cp:revision>
  <cp:lastPrinted>2021-03-03T15:38:00Z</cp:lastPrinted>
  <dcterms:created xsi:type="dcterms:W3CDTF">2024-08-09T15:42:00Z</dcterms:created>
  <dcterms:modified xsi:type="dcterms:W3CDTF">2024-08-09T15:42:00Z</dcterms:modified>
</cp:coreProperties>
</file>